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38" w:rsidRPr="00656AE4" w:rsidRDefault="00040238" w:rsidP="000402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6AE4">
        <w:rPr>
          <w:rFonts w:ascii="Times New Roman" w:hAnsi="Times New Roman"/>
          <w:b/>
          <w:sz w:val="28"/>
          <w:szCs w:val="28"/>
        </w:rPr>
        <w:t xml:space="preserve">Программа </w:t>
      </w:r>
      <w:proofErr w:type="spellStart"/>
      <w:proofErr w:type="gramStart"/>
      <w:r w:rsidRPr="00656AE4">
        <w:rPr>
          <w:rFonts w:ascii="Times New Roman" w:hAnsi="Times New Roman"/>
          <w:b/>
          <w:sz w:val="28"/>
          <w:szCs w:val="28"/>
        </w:rPr>
        <w:t>интернет-семинара</w:t>
      </w:r>
      <w:proofErr w:type="spellEnd"/>
      <w:proofErr w:type="gramEnd"/>
      <w:r w:rsidRPr="00656AE4">
        <w:rPr>
          <w:rFonts w:ascii="Times New Roman" w:hAnsi="Times New Roman"/>
          <w:b/>
          <w:sz w:val="28"/>
          <w:szCs w:val="28"/>
        </w:rPr>
        <w:t> </w:t>
      </w:r>
    </w:p>
    <w:p w:rsidR="00040238" w:rsidRPr="00656AE4" w:rsidRDefault="00040238" w:rsidP="000402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6AE4">
        <w:rPr>
          <w:rFonts w:ascii="Times New Roman" w:hAnsi="Times New Roman"/>
          <w:b/>
          <w:sz w:val="28"/>
          <w:szCs w:val="28"/>
        </w:rPr>
        <w:t xml:space="preserve">для педагогических кадров (специалистов в области преподавания русского языка) по использованию открытого банка оценочных средств по русскому языку в учебном процессе для проведения процедур контроля и оценки на уровне среднего общего образования, включая базовый и углубленный уровни изучения русского языка </w:t>
      </w:r>
    </w:p>
    <w:p w:rsidR="00040238" w:rsidRDefault="00040238" w:rsidP="00040238">
      <w:pPr>
        <w:tabs>
          <w:tab w:val="left" w:pos="2910"/>
        </w:tabs>
        <w:spacing w:after="0" w:line="240" w:lineRule="auto"/>
        <w:jc w:val="center"/>
        <w:rPr>
          <w:sz w:val="28"/>
          <w:szCs w:val="28"/>
        </w:rPr>
      </w:pPr>
    </w:p>
    <w:p w:rsidR="00040238" w:rsidRPr="00FA6E90" w:rsidRDefault="00040238" w:rsidP="00040238">
      <w:pPr>
        <w:tabs>
          <w:tab w:val="left" w:pos="2910"/>
        </w:tabs>
        <w:spacing w:after="0" w:line="240" w:lineRule="auto"/>
        <w:jc w:val="center"/>
        <w:rPr>
          <w:sz w:val="28"/>
          <w:szCs w:val="28"/>
        </w:rPr>
      </w:pPr>
    </w:p>
    <w:p w:rsidR="00040238" w:rsidRDefault="00040238" w:rsidP="0004023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проведения: 15 октября 2018</w:t>
      </w:r>
      <w:r w:rsidRPr="00FA6E90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7903"/>
      </w:tblGrid>
      <w:tr w:rsidR="00040238" w:rsidRPr="00FA6E90" w:rsidTr="00040238">
        <w:tc>
          <w:tcPr>
            <w:tcW w:w="1986" w:type="dxa"/>
          </w:tcPr>
          <w:p w:rsidR="00040238" w:rsidRPr="00FA6E90" w:rsidRDefault="00040238" w:rsidP="000402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903" w:type="dxa"/>
          </w:tcPr>
          <w:p w:rsidR="00040238" w:rsidRPr="00FA6E90" w:rsidRDefault="00040238" w:rsidP="000402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>Докладчик и тема выступления</w:t>
            </w:r>
          </w:p>
        </w:tc>
      </w:tr>
      <w:tr w:rsidR="00040238" w:rsidRPr="00FA6E90" w:rsidTr="00040238">
        <w:tc>
          <w:tcPr>
            <w:tcW w:w="1986" w:type="dxa"/>
          </w:tcPr>
          <w:p w:rsidR="00040238" w:rsidRPr="00FA6E90" w:rsidRDefault="00040238" w:rsidP="000402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03" w:type="dxa"/>
          </w:tcPr>
          <w:p w:rsidR="00040238" w:rsidRDefault="00040238" w:rsidP="00040238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40800">
              <w:rPr>
                <w:rFonts w:ascii="Times New Roman" w:hAnsi="Times New Roman"/>
                <w:b/>
                <w:sz w:val="28"/>
                <w:szCs w:val="28"/>
              </w:rPr>
              <w:t xml:space="preserve">Демидова Марина Юрьевна – </w:t>
            </w:r>
            <w:r w:rsidRPr="00240800">
              <w:rPr>
                <w:rFonts w:ascii="Times New Roman" w:hAnsi="Times New Roman"/>
                <w:i/>
                <w:sz w:val="28"/>
                <w:szCs w:val="28"/>
              </w:rPr>
              <w:t>руководитель Центра педагогических измерений ФГБНУ «ФИПИ»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доктор педагогических наук</w:t>
            </w:r>
          </w:p>
          <w:p w:rsidR="00040238" w:rsidRPr="00240800" w:rsidRDefault="00040238" w:rsidP="00040238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40238" w:rsidRDefault="00040238" w:rsidP="0004023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 xml:space="preserve"> «Основные направления работы по проекту «Развитие открытого банка оценочных средств по русскому языку»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47822">
              <w:rPr>
                <w:rFonts w:ascii="Times New Roman" w:hAnsi="Times New Roman"/>
                <w:sz w:val="28"/>
                <w:szCs w:val="28"/>
              </w:rPr>
              <w:t>Использование методических рекомендаций для учителей русского языка, необходимых для обеспечения реализации процедур контроля и оценки качества образования по русскому языку для базового и углубленного уровней изучения предмета в 10-11 классах».</w:t>
            </w:r>
          </w:p>
          <w:p w:rsidR="00040238" w:rsidRPr="00FA6E90" w:rsidRDefault="00040238" w:rsidP="0004023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238" w:rsidRPr="00FA6E90" w:rsidTr="00040238">
        <w:tc>
          <w:tcPr>
            <w:tcW w:w="1986" w:type="dxa"/>
          </w:tcPr>
          <w:p w:rsidR="00040238" w:rsidRPr="00FA6E90" w:rsidRDefault="00040238" w:rsidP="000402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03" w:type="dxa"/>
          </w:tcPr>
          <w:p w:rsidR="00040238" w:rsidRPr="00656AE4" w:rsidRDefault="00040238" w:rsidP="00040238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A6E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Цыбулько</w:t>
            </w:r>
            <w:proofErr w:type="spellEnd"/>
            <w:r w:rsidRPr="00FA6E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Ирина Петровна</w:t>
            </w: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656AE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ведущий научный сотрудник </w:t>
            </w:r>
            <w:r w:rsidRPr="00656AE4">
              <w:rPr>
                <w:rFonts w:ascii="Times New Roman" w:hAnsi="Times New Roman"/>
                <w:i/>
                <w:sz w:val="28"/>
                <w:szCs w:val="28"/>
              </w:rPr>
              <w:t>ФГБНУ «ФИПИ», руководитель ФКР по разработке КИМ для проведения ГИА по образовательным программам основного общего и среднего общего образования по русскому языку, кандидат педагогических наук</w:t>
            </w:r>
          </w:p>
          <w:p w:rsidR="00040238" w:rsidRPr="00FA6E90" w:rsidRDefault="00040238" w:rsidP="0004023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238" w:rsidRDefault="00040238" w:rsidP="0004023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Принципы формирования </w:t>
            </w:r>
            <w:r w:rsidRPr="00BD63BB">
              <w:rPr>
                <w:rFonts w:ascii="Times New Roman" w:hAnsi="Times New Roman"/>
                <w:sz w:val="28"/>
                <w:szCs w:val="28"/>
              </w:rPr>
              <w:t xml:space="preserve">открытого банка оценочных средств по русскому языку </w:t>
            </w: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уровне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среднего </w:t>
            </w: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общего образования.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</w:t>
            </w:r>
            <w:r w:rsidRPr="00BD63BB">
              <w:rPr>
                <w:rFonts w:ascii="Times New Roman" w:hAnsi="Times New Roman"/>
                <w:sz w:val="28"/>
                <w:szCs w:val="28"/>
              </w:rPr>
              <w:t xml:space="preserve">использования в учебном процессе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заданий банка </w:t>
            </w:r>
            <w:r w:rsidRPr="00BD63BB">
              <w:rPr>
                <w:rFonts w:ascii="Times New Roman" w:hAnsi="Times New Roman"/>
                <w:sz w:val="28"/>
                <w:szCs w:val="28"/>
              </w:rPr>
              <w:t>для проведения процедур контроля и оценки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учебных достижений учащихся» </w:t>
            </w:r>
          </w:p>
          <w:p w:rsidR="00040238" w:rsidRPr="00656AE4" w:rsidRDefault="00040238" w:rsidP="0004023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238" w:rsidRPr="00FA6E90" w:rsidTr="00040238">
        <w:tc>
          <w:tcPr>
            <w:tcW w:w="1986" w:type="dxa"/>
          </w:tcPr>
          <w:p w:rsidR="00040238" w:rsidRPr="00FA6E90" w:rsidRDefault="00040238" w:rsidP="000402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7903" w:type="dxa"/>
          </w:tcPr>
          <w:p w:rsidR="00040238" w:rsidRDefault="00040238" w:rsidP="0004023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Гостева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Юлия Николаевна</w:t>
            </w:r>
            <w:r w:rsidRPr="00FA6E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Pr="00D35111">
              <w:rPr>
                <w:rFonts w:ascii="Times New Roman" w:hAnsi="Times New Roman"/>
                <w:i/>
                <w:sz w:val="28"/>
                <w:szCs w:val="28"/>
              </w:rPr>
              <w:t>научный сотрудник Центра филологического образования федерального государственного бюджетного научного учреждения «Институт стратегии развития образования Российской академии образования»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член</w:t>
            </w:r>
            <w:r w:rsidRPr="00D3511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3511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ФКР по разработке КИМ для проведения ГИА по образовательным программам основного общего и среднего общего образования по русскому языку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D35111">
              <w:rPr>
                <w:rFonts w:ascii="Times New Roman" w:hAnsi="Times New Roman"/>
                <w:i/>
                <w:sz w:val="28"/>
                <w:szCs w:val="28"/>
              </w:rPr>
              <w:t xml:space="preserve"> кандидат педагогических наук</w:t>
            </w:r>
          </w:p>
          <w:p w:rsidR="00040238" w:rsidRDefault="00040238" w:rsidP="00040238">
            <w:pPr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040238" w:rsidRPr="00FA6E90" w:rsidRDefault="00040238" w:rsidP="000402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6E90">
              <w:rPr>
                <w:color w:val="000000"/>
                <w:sz w:val="28"/>
                <w:szCs w:val="28"/>
              </w:rPr>
              <w:t>«</w:t>
            </w:r>
            <w:r w:rsidRPr="00AB37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Методика использования в учебном процессе заданий по русскому языку из формируемого банка оценочных средств по разделам «Чтение» </w:t>
            </w:r>
            <w:r w:rsidRPr="00AB378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–</w:t>
            </w:r>
            <w:r w:rsidRPr="00AB37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«Письмо» с учетом специфики изучения предмета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средней школе</w:t>
            </w:r>
            <w:r w:rsidRPr="00FA6E90">
              <w:rPr>
                <w:color w:val="000000"/>
                <w:sz w:val="28"/>
                <w:szCs w:val="28"/>
              </w:rPr>
              <w:t>»</w:t>
            </w:r>
          </w:p>
          <w:p w:rsidR="00040238" w:rsidRPr="00FA6E90" w:rsidRDefault="00040238" w:rsidP="00040238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40238" w:rsidRPr="00FA6E90" w:rsidTr="00040238">
        <w:trPr>
          <w:trHeight w:val="1032"/>
        </w:trPr>
        <w:tc>
          <w:tcPr>
            <w:tcW w:w="1986" w:type="dxa"/>
          </w:tcPr>
          <w:p w:rsidR="00040238" w:rsidRPr="00FA6E90" w:rsidRDefault="00040238" w:rsidP="000402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 xml:space="preserve">.30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03" w:type="dxa"/>
          </w:tcPr>
          <w:p w:rsidR="00040238" w:rsidRDefault="00040238" w:rsidP="0004023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Малышева Татьяна Николаевна</w:t>
            </w:r>
            <w:r w:rsidRPr="00FA6E9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35111">
              <w:rPr>
                <w:rFonts w:ascii="Times New Roman" w:hAnsi="Times New Roman"/>
                <w:i/>
                <w:sz w:val="28"/>
                <w:szCs w:val="28"/>
              </w:rPr>
              <w:t>учитель ру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сского языка и литературы ГБОУ </w:t>
            </w:r>
            <w:r w:rsidRPr="00D35111">
              <w:rPr>
                <w:rFonts w:ascii="Times New Roman" w:hAnsi="Times New Roman"/>
                <w:i/>
                <w:sz w:val="28"/>
                <w:szCs w:val="28"/>
              </w:rPr>
              <w:t>города Москвы «Московский культурологический лицей № 1310», заместитель руководителя ФКР по разработке КИМ для проведения ГИА по образовательным программам основного общего и среднего общего образования по русскому языку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D35111">
              <w:rPr>
                <w:rFonts w:ascii="Times New Roman" w:hAnsi="Times New Roman"/>
                <w:i/>
                <w:sz w:val="28"/>
                <w:szCs w:val="28"/>
              </w:rPr>
              <w:t xml:space="preserve"> кандидат педагогических наук</w:t>
            </w:r>
          </w:p>
          <w:p w:rsidR="00040238" w:rsidRPr="00FA6E90" w:rsidRDefault="00040238" w:rsidP="00040238">
            <w:pPr>
              <w:spacing w:after="0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040238" w:rsidRDefault="00040238" w:rsidP="000402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«Методика использования в учебном процессе заданий по русскому языку из формируемого банка оценочных средств по разделам «Слушание» </w:t>
            </w:r>
            <w:r w:rsidRPr="00FA6E9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–</w:t>
            </w: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«Говорение» с учетом специфики изучения предмета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средней школе</w:t>
            </w: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40238" w:rsidRPr="00656AE4" w:rsidRDefault="00040238" w:rsidP="000402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0238" w:rsidRPr="00FA6E90" w:rsidTr="00040238">
        <w:tc>
          <w:tcPr>
            <w:tcW w:w="1986" w:type="dxa"/>
          </w:tcPr>
          <w:p w:rsidR="00040238" w:rsidRPr="00FA6E90" w:rsidRDefault="00040238" w:rsidP="000402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903" w:type="dxa"/>
          </w:tcPr>
          <w:p w:rsidR="00040238" w:rsidRDefault="00040238" w:rsidP="00040238">
            <w:pPr>
              <w:spacing w:after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A6E9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Полежаева Мария Викторовна, </w:t>
            </w:r>
            <w:r w:rsidRPr="00D35111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начальник отдела научно-методической экспертизы и психометрических исследований ФГБНУ «ФИПИ»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, кандидат педагогических наук</w:t>
            </w:r>
          </w:p>
          <w:p w:rsidR="00040238" w:rsidRPr="00D35111" w:rsidRDefault="00040238" w:rsidP="00040238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040238" w:rsidRDefault="00040238" w:rsidP="0004023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«Требования к конструированию  различных типов измерительных материалов, предназначенных для контроля и оценки  качества образования по русскому языку на уровне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среднего</w:t>
            </w: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общего образования.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Использование </w:t>
            </w: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Интерпретация результатов использования диагностических работ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средней</w:t>
            </w:r>
            <w:r w:rsidRPr="00FA6E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школе»</w:t>
            </w:r>
          </w:p>
          <w:p w:rsidR="00040238" w:rsidRPr="00E323F3" w:rsidRDefault="00040238" w:rsidP="0004023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0238" w:rsidRPr="00FA6E90" w:rsidTr="00040238">
        <w:tc>
          <w:tcPr>
            <w:tcW w:w="1986" w:type="dxa"/>
          </w:tcPr>
          <w:p w:rsidR="00040238" w:rsidRPr="00FA6E90" w:rsidRDefault="00040238" w:rsidP="000402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A6E90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7903" w:type="dxa"/>
          </w:tcPr>
          <w:p w:rsidR="00040238" w:rsidRDefault="00040238" w:rsidP="0004023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E90">
              <w:rPr>
                <w:rFonts w:ascii="Times New Roman" w:hAnsi="Times New Roman"/>
                <w:sz w:val="28"/>
                <w:szCs w:val="28"/>
              </w:rPr>
              <w:t xml:space="preserve">Ответы на вопросы, полученные в чате в ходе </w:t>
            </w:r>
            <w:proofErr w:type="spellStart"/>
            <w:proofErr w:type="gramStart"/>
            <w:r w:rsidRPr="00FA6E90">
              <w:rPr>
                <w:rFonts w:ascii="Times New Roman" w:hAnsi="Times New Roman"/>
                <w:sz w:val="28"/>
                <w:szCs w:val="28"/>
              </w:rPr>
              <w:t>интернет-семинара</w:t>
            </w:r>
            <w:proofErr w:type="spellEnd"/>
            <w:proofErr w:type="gramEnd"/>
          </w:p>
          <w:p w:rsidR="00040238" w:rsidRPr="00FA6E90" w:rsidRDefault="00040238" w:rsidP="0004023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2DC1" w:rsidRDefault="00772DC1" w:rsidP="00367D43">
      <w:pPr>
        <w:pStyle w:val="a3"/>
        <w:shd w:val="clear" w:color="auto" w:fill="FFFFFF"/>
        <w:spacing w:line="283" w:lineRule="atLeast"/>
        <w:rPr>
          <w:color w:val="3B3B3B"/>
        </w:rPr>
      </w:pPr>
    </w:p>
    <w:sectPr w:rsidR="00772DC1" w:rsidSect="0063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47FD6"/>
    <w:multiLevelType w:val="hybridMultilevel"/>
    <w:tmpl w:val="1842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7D43"/>
    <w:rsid w:val="00031917"/>
    <w:rsid w:val="00040238"/>
    <w:rsid w:val="000521FB"/>
    <w:rsid w:val="0008223C"/>
    <w:rsid w:val="0009240C"/>
    <w:rsid w:val="000A79B4"/>
    <w:rsid w:val="000C3567"/>
    <w:rsid w:val="001364C3"/>
    <w:rsid w:val="001B0AC3"/>
    <w:rsid w:val="002252DC"/>
    <w:rsid w:val="00294BB6"/>
    <w:rsid w:val="002B6463"/>
    <w:rsid w:val="002E497A"/>
    <w:rsid w:val="00367D43"/>
    <w:rsid w:val="00380B15"/>
    <w:rsid w:val="00563F29"/>
    <w:rsid w:val="005B6D10"/>
    <w:rsid w:val="00632200"/>
    <w:rsid w:val="00637D8E"/>
    <w:rsid w:val="00667118"/>
    <w:rsid w:val="006801B7"/>
    <w:rsid w:val="006F261B"/>
    <w:rsid w:val="006F2EDA"/>
    <w:rsid w:val="006F66E4"/>
    <w:rsid w:val="00772DC1"/>
    <w:rsid w:val="00793508"/>
    <w:rsid w:val="007C604C"/>
    <w:rsid w:val="008F5671"/>
    <w:rsid w:val="009015B4"/>
    <w:rsid w:val="009A393F"/>
    <w:rsid w:val="00AF4EAB"/>
    <w:rsid w:val="00B8397F"/>
    <w:rsid w:val="00BA4879"/>
    <w:rsid w:val="00C000D5"/>
    <w:rsid w:val="00C51DAD"/>
    <w:rsid w:val="00C8047D"/>
    <w:rsid w:val="00CA32DB"/>
    <w:rsid w:val="00CD6344"/>
    <w:rsid w:val="00D126D5"/>
    <w:rsid w:val="00D4002B"/>
    <w:rsid w:val="00D41DF9"/>
    <w:rsid w:val="00DB623E"/>
    <w:rsid w:val="00E35846"/>
    <w:rsid w:val="00F23131"/>
    <w:rsid w:val="00F25385"/>
    <w:rsid w:val="00F3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6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80B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2017-09-19T08:56:00Z</cp:lastPrinted>
  <dcterms:created xsi:type="dcterms:W3CDTF">2018-10-15T01:50:00Z</dcterms:created>
  <dcterms:modified xsi:type="dcterms:W3CDTF">2018-10-15T01:50:00Z</dcterms:modified>
</cp:coreProperties>
</file>